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0483" w:rsidRDefault="00780483" w:rsidP="00BA6829">
      <w:pPr>
        <w:pStyle w:val="a3"/>
        <w:spacing w:line="360" w:lineRule="auto"/>
        <w:jc w:val="right"/>
        <w:rPr>
          <w:rFonts w:ascii="HeliosCondBlack" w:hAnsi="HeliosCondBlack"/>
          <w:bCs/>
          <w:lang w:val="en-US"/>
        </w:rPr>
      </w:pPr>
    </w:p>
    <w:p w:rsidR="00780483" w:rsidRDefault="00780483" w:rsidP="00BA6829">
      <w:pPr>
        <w:pStyle w:val="a3"/>
        <w:spacing w:line="360" w:lineRule="auto"/>
        <w:jc w:val="right"/>
        <w:rPr>
          <w:rFonts w:ascii="HeliosCondBlack" w:hAnsi="HeliosCondBlack"/>
          <w:bCs/>
        </w:rPr>
      </w:pPr>
      <w:r>
        <w:rPr>
          <w:rFonts w:ascii="HeliosCondBlack" w:hAnsi="HeliosCondBlack"/>
          <w:bCs/>
        </w:rPr>
        <w:t>Приложение  №</w:t>
      </w:r>
      <w:r w:rsidR="00604DE4">
        <w:rPr>
          <w:rFonts w:ascii="HeliosCondBlack" w:hAnsi="HeliosCondBlack"/>
          <w:bCs/>
        </w:rPr>
        <w:t xml:space="preserve"> 3</w:t>
      </w:r>
      <w:r>
        <w:rPr>
          <w:rFonts w:ascii="HeliosCondBlack" w:hAnsi="HeliosCondBlack"/>
          <w:bCs/>
        </w:rPr>
        <w:t xml:space="preserve">  к договору № _____</w:t>
      </w:r>
    </w:p>
    <w:p w:rsidR="00780483" w:rsidRPr="00780483" w:rsidRDefault="00780483" w:rsidP="00BA6829">
      <w:pPr>
        <w:pStyle w:val="a3"/>
        <w:spacing w:line="360" w:lineRule="auto"/>
        <w:jc w:val="right"/>
        <w:rPr>
          <w:rFonts w:ascii="HeliosCondBlack" w:hAnsi="HeliosCondBlack"/>
          <w:bCs/>
        </w:rPr>
      </w:pPr>
      <w:r>
        <w:rPr>
          <w:rFonts w:ascii="HeliosCondBlack" w:hAnsi="HeliosCondBlack"/>
          <w:bCs/>
        </w:rPr>
        <w:t>от _____________________________________</w:t>
      </w:r>
    </w:p>
    <w:p w:rsidR="00BA6829" w:rsidRPr="00BA6829" w:rsidRDefault="005C171C" w:rsidP="00BA6829">
      <w:pPr>
        <w:pStyle w:val="a4"/>
        <w:ind w:left="720" w:right="71" w:firstLine="1080"/>
        <w:jc w:val="right"/>
        <w:rPr>
          <w:rFonts w:ascii="HeliosCond" w:hAnsi="HeliosCond"/>
          <w:sz w:val="28"/>
          <w:szCs w:val="28"/>
        </w:rPr>
      </w:pPr>
      <w:r>
        <w:rPr>
          <w:rFonts w:ascii="HeliosCondBlack" w:hAnsi="HeliosCondBlack"/>
          <w:noProof/>
          <w:sz w:val="48"/>
          <w:szCs w:val="48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444500</wp:posOffset>
            </wp:positionH>
            <wp:positionV relativeFrom="paragraph">
              <wp:posOffset>185420</wp:posOffset>
            </wp:positionV>
            <wp:extent cx="1739900" cy="1194435"/>
            <wp:effectExtent l="19050" t="0" r="0" b="0"/>
            <wp:wrapNone/>
            <wp:docPr id="3" name="Рисунок 3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900" cy="11944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91C45" w:rsidRPr="003A52C1" w:rsidRDefault="00191C45" w:rsidP="00191C45">
      <w:pPr>
        <w:pStyle w:val="a3"/>
        <w:spacing w:line="360" w:lineRule="auto"/>
        <w:rPr>
          <w:b/>
          <w:bCs/>
          <w:sz w:val="48"/>
          <w:szCs w:val="48"/>
        </w:rPr>
      </w:pPr>
      <w:r w:rsidRPr="003A52C1">
        <w:rPr>
          <w:b/>
          <w:bCs/>
          <w:sz w:val="48"/>
          <w:szCs w:val="48"/>
        </w:rPr>
        <w:t xml:space="preserve">Экологическая политика </w:t>
      </w:r>
    </w:p>
    <w:p w:rsidR="00BA6829" w:rsidRPr="003A52C1" w:rsidRDefault="00BA6829" w:rsidP="00676CBD">
      <w:pPr>
        <w:pStyle w:val="a3"/>
        <w:spacing w:line="360" w:lineRule="auto"/>
        <w:ind w:right="76" w:firstLine="540"/>
        <w:jc w:val="right"/>
        <w:rPr>
          <w:b/>
          <w:bCs/>
          <w:caps w:val="0"/>
          <w:sz w:val="10"/>
          <w:szCs w:val="10"/>
        </w:rPr>
      </w:pPr>
    </w:p>
    <w:p w:rsidR="00191C45" w:rsidRPr="003A52C1" w:rsidRDefault="00191C45" w:rsidP="00676CBD">
      <w:pPr>
        <w:pStyle w:val="a3"/>
        <w:spacing w:line="360" w:lineRule="auto"/>
        <w:ind w:right="76" w:firstLine="540"/>
        <w:jc w:val="right"/>
        <w:rPr>
          <w:b/>
          <w:bCs/>
          <w:caps w:val="0"/>
          <w:sz w:val="28"/>
          <w:szCs w:val="28"/>
        </w:rPr>
      </w:pPr>
      <w:r w:rsidRPr="003A52C1">
        <w:rPr>
          <w:b/>
          <w:bCs/>
          <w:caps w:val="0"/>
          <w:sz w:val="28"/>
          <w:szCs w:val="28"/>
        </w:rPr>
        <w:t xml:space="preserve">Утверждена решением </w:t>
      </w:r>
    </w:p>
    <w:p w:rsidR="00191C45" w:rsidRPr="003A52C1" w:rsidRDefault="00191C45" w:rsidP="00676CBD">
      <w:pPr>
        <w:pStyle w:val="a3"/>
        <w:spacing w:line="360" w:lineRule="auto"/>
        <w:ind w:right="76" w:firstLine="540"/>
        <w:jc w:val="right"/>
        <w:rPr>
          <w:b/>
          <w:bCs/>
          <w:caps w:val="0"/>
          <w:sz w:val="28"/>
          <w:szCs w:val="28"/>
        </w:rPr>
      </w:pPr>
      <w:r w:rsidRPr="003A52C1">
        <w:rPr>
          <w:b/>
          <w:bCs/>
          <w:caps w:val="0"/>
          <w:sz w:val="28"/>
          <w:szCs w:val="28"/>
        </w:rPr>
        <w:t xml:space="preserve">Совета директоров ОАО «ТГК-1» </w:t>
      </w:r>
    </w:p>
    <w:p w:rsidR="00191C45" w:rsidRPr="003A52C1" w:rsidRDefault="00191C45" w:rsidP="00676CBD">
      <w:pPr>
        <w:pStyle w:val="a3"/>
        <w:spacing w:line="360" w:lineRule="auto"/>
        <w:ind w:right="76" w:firstLine="540"/>
        <w:jc w:val="right"/>
        <w:rPr>
          <w:b/>
          <w:bCs/>
          <w:caps w:val="0"/>
          <w:sz w:val="28"/>
          <w:szCs w:val="28"/>
        </w:rPr>
      </w:pPr>
      <w:r w:rsidRPr="003A52C1">
        <w:rPr>
          <w:b/>
          <w:bCs/>
          <w:caps w:val="0"/>
          <w:sz w:val="28"/>
          <w:szCs w:val="28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3A52C1">
          <w:rPr>
            <w:b/>
            <w:bCs/>
            <w:caps w:val="0"/>
            <w:sz w:val="28"/>
            <w:szCs w:val="28"/>
          </w:rPr>
          <w:t>2007 г</w:t>
        </w:r>
      </w:smartTag>
      <w:r w:rsidRPr="003A52C1">
        <w:rPr>
          <w:b/>
          <w:bCs/>
          <w:caps w:val="0"/>
          <w:sz w:val="28"/>
          <w:szCs w:val="28"/>
        </w:rPr>
        <w:t>.</w:t>
      </w:r>
    </w:p>
    <w:p w:rsidR="00BA6829" w:rsidRPr="003A52C1" w:rsidRDefault="00BA6829" w:rsidP="00265F2F">
      <w:pPr>
        <w:pStyle w:val="a4"/>
        <w:ind w:left="720" w:right="71" w:firstLine="1080"/>
        <w:rPr>
          <w:sz w:val="35"/>
          <w:szCs w:val="35"/>
        </w:rPr>
      </w:pPr>
    </w:p>
    <w:p w:rsidR="00191C45" w:rsidRPr="00757B27" w:rsidRDefault="00191C45" w:rsidP="00265F2F">
      <w:pPr>
        <w:pStyle w:val="a4"/>
        <w:ind w:left="720" w:right="71" w:firstLine="1080"/>
        <w:rPr>
          <w:sz w:val="30"/>
          <w:szCs w:val="30"/>
        </w:rPr>
      </w:pPr>
      <w:r w:rsidRPr="00757B27">
        <w:rPr>
          <w:sz w:val="30"/>
          <w:szCs w:val="30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191C45" w:rsidRPr="00757B27" w:rsidRDefault="00191C45" w:rsidP="00265F2F">
      <w:pPr>
        <w:pStyle w:val="a4"/>
        <w:ind w:left="720" w:right="71" w:firstLine="1080"/>
        <w:rPr>
          <w:sz w:val="30"/>
          <w:szCs w:val="30"/>
        </w:rPr>
      </w:pPr>
      <w:r w:rsidRPr="00757B27">
        <w:rPr>
          <w:sz w:val="30"/>
          <w:szCs w:val="30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191C45" w:rsidRPr="00757B27" w:rsidRDefault="00191C45" w:rsidP="00265F2F">
      <w:pPr>
        <w:pStyle w:val="a4"/>
        <w:ind w:left="720" w:right="71" w:firstLine="1080"/>
        <w:rPr>
          <w:sz w:val="30"/>
          <w:szCs w:val="30"/>
        </w:rPr>
      </w:pPr>
      <w:r w:rsidRPr="00757B27">
        <w:rPr>
          <w:sz w:val="30"/>
          <w:szCs w:val="30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191C45" w:rsidRPr="00757B27" w:rsidRDefault="00191C45" w:rsidP="00265F2F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20" w:right="71" w:firstLine="1080"/>
        <w:jc w:val="both"/>
        <w:rPr>
          <w:color w:val="auto"/>
          <w:sz w:val="30"/>
          <w:szCs w:val="30"/>
        </w:rPr>
      </w:pPr>
      <w:r w:rsidRPr="00757B27">
        <w:rPr>
          <w:color w:val="auto"/>
          <w:sz w:val="30"/>
          <w:szCs w:val="30"/>
        </w:rPr>
        <w:t>признание конституционного права человека на благоприятную окружающую среду;</w:t>
      </w:r>
    </w:p>
    <w:p w:rsidR="00191C45" w:rsidRPr="00757B27" w:rsidRDefault="00191C45" w:rsidP="00265F2F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20" w:right="71" w:firstLine="1080"/>
        <w:jc w:val="both"/>
        <w:rPr>
          <w:color w:val="auto"/>
          <w:sz w:val="30"/>
          <w:szCs w:val="30"/>
        </w:rPr>
      </w:pPr>
      <w:r w:rsidRPr="00757B27">
        <w:rPr>
          <w:color w:val="auto"/>
          <w:sz w:val="30"/>
          <w:szCs w:val="30"/>
        </w:rPr>
        <w:t>безукоризненное соблюдение требований природоохранного законодательства;</w:t>
      </w:r>
    </w:p>
    <w:p w:rsidR="00191C45" w:rsidRPr="00757B27" w:rsidRDefault="00191C45" w:rsidP="00265F2F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20" w:right="71" w:firstLine="1080"/>
        <w:jc w:val="both"/>
        <w:rPr>
          <w:color w:val="auto"/>
          <w:sz w:val="30"/>
          <w:szCs w:val="30"/>
        </w:rPr>
      </w:pPr>
      <w:r w:rsidRPr="00757B27">
        <w:rPr>
          <w:color w:val="auto"/>
          <w:sz w:val="30"/>
          <w:szCs w:val="30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191C45" w:rsidRPr="00757B27" w:rsidRDefault="00191C45" w:rsidP="00265F2F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20" w:right="71" w:firstLine="1080"/>
        <w:jc w:val="both"/>
        <w:rPr>
          <w:color w:val="auto"/>
          <w:sz w:val="30"/>
          <w:szCs w:val="30"/>
        </w:rPr>
      </w:pPr>
      <w:r w:rsidRPr="00757B27">
        <w:rPr>
          <w:color w:val="auto"/>
          <w:sz w:val="30"/>
          <w:szCs w:val="30"/>
        </w:rPr>
        <w:t xml:space="preserve">рациональное использование природных и энергетических ресурсов; </w:t>
      </w:r>
    </w:p>
    <w:p w:rsidR="00191C45" w:rsidRPr="00757B27" w:rsidRDefault="00191C45" w:rsidP="00265F2F">
      <w:pPr>
        <w:pStyle w:val="a4"/>
        <w:numPr>
          <w:ilvl w:val="0"/>
          <w:numId w:val="1"/>
        </w:numPr>
        <w:tabs>
          <w:tab w:val="clear" w:pos="360"/>
          <w:tab w:val="num" w:pos="720"/>
          <w:tab w:val="num" w:pos="1080"/>
        </w:tabs>
        <w:ind w:left="720" w:right="71" w:firstLine="1080"/>
        <w:rPr>
          <w:sz w:val="30"/>
          <w:szCs w:val="30"/>
        </w:rPr>
      </w:pPr>
      <w:r w:rsidRPr="00757B27">
        <w:rPr>
          <w:sz w:val="30"/>
          <w:szCs w:val="30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191C45" w:rsidRPr="00757B27" w:rsidRDefault="00191C45" w:rsidP="00265F2F">
      <w:pPr>
        <w:pStyle w:val="a4"/>
        <w:numPr>
          <w:ilvl w:val="0"/>
          <w:numId w:val="1"/>
        </w:numPr>
        <w:tabs>
          <w:tab w:val="clear" w:pos="360"/>
          <w:tab w:val="num" w:pos="720"/>
          <w:tab w:val="num" w:pos="1080"/>
        </w:tabs>
        <w:ind w:left="720" w:right="71" w:firstLine="1080"/>
        <w:rPr>
          <w:sz w:val="30"/>
          <w:szCs w:val="30"/>
        </w:rPr>
      </w:pPr>
      <w:r w:rsidRPr="00757B27">
        <w:rPr>
          <w:sz w:val="30"/>
          <w:szCs w:val="30"/>
        </w:rPr>
        <w:t>открытость и доступность экологической информации;</w:t>
      </w:r>
    </w:p>
    <w:p w:rsidR="00191C45" w:rsidRPr="00757B27" w:rsidRDefault="00191C45" w:rsidP="00265F2F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20" w:right="71" w:firstLine="1080"/>
        <w:jc w:val="both"/>
        <w:rPr>
          <w:color w:val="auto"/>
          <w:sz w:val="30"/>
          <w:szCs w:val="30"/>
        </w:rPr>
      </w:pPr>
      <w:r w:rsidRPr="00757B27">
        <w:rPr>
          <w:color w:val="auto"/>
          <w:sz w:val="30"/>
          <w:szCs w:val="30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191C45" w:rsidRPr="00757B27" w:rsidRDefault="00191C45" w:rsidP="00265F2F">
      <w:pPr>
        <w:pStyle w:val="a4"/>
        <w:ind w:left="720" w:right="71" w:firstLine="1080"/>
        <w:rPr>
          <w:sz w:val="30"/>
          <w:szCs w:val="30"/>
        </w:rPr>
      </w:pPr>
      <w:r w:rsidRPr="00757B27">
        <w:rPr>
          <w:sz w:val="30"/>
          <w:szCs w:val="30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191C45" w:rsidRPr="00757B27" w:rsidRDefault="00191C45" w:rsidP="00265F2F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20" w:right="71" w:firstLine="1080"/>
        <w:jc w:val="both"/>
        <w:rPr>
          <w:color w:val="auto"/>
          <w:sz w:val="30"/>
          <w:szCs w:val="30"/>
        </w:rPr>
      </w:pPr>
      <w:r w:rsidRPr="00757B27">
        <w:rPr>
          <w:color w:val="auto"/>
          <w:sz w:val="30"/>
          <w:szCs w:val="30"/>
        </w:rPr>
        <w:t>строительство и ввод в эксплуатацию высокоэкономичных парогазовых энергоблоков с современными низкоэмиссионными камерами сгорания газовых турбин с целью снижения выбросов оксидов азота и парниковых газов в окружающую атмосферу;</w:t>
      </w:r>
    </w:p>
    <w:p w:rsidR="00191C45" w:rsidRPr="00757B27" w:rsidRDefault="00191C45" w:rsidP="00265F2F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20" w:right="71" w:firstLine="1080"/>
        <w:jc w:val="both"/>
        <w:rPr>
          <w:color w:val="auto"/>
          <w:sz w:val="30"/>
          <w:szCs w:val="30"/>
        </w:rPr>
      </w:pPr>
      <w:r w:rsidRPr="00757B27">
        <w:rPr>
          <w:color w:val="auto"/>
          <w:sz w:val="30"/>
          <w:szCs w:val="30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191C45" w:rsidRPr="00757B27" w:rsidRDefault="00191C45" w:rsidP="00265F2F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20" w:right="71" w:firstLine="1080"/>
        <w:jc w:val="both"/>
        <w:rPr>
          <w:color w:val="auto"/>
          <w:sz w:val="30"/>
          <w:szCs w:val="30"/>
        </w:rPr>
      </w:pPr>
      <w:r w:rsidRPr="00757B27">
        <w:rPr>
          <w:color w:val="auto"/>
          <w:sz w:val="30"/>
          <w:szCs w:val="30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191C45" w:rsidRPr="00757B27" w:rsidRDefault="00191C45" w:rsidP="00265F2F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20" w:right="71" w:firstLine="1080"/>
        <w:jc w:val="both"/>
        <w:rPr>
          <w:color w:val="auto"/>
          <w:sz w:val="30"/>
          <w:szCs w:val="30"/>
        </w:rPr>
      </w:pPr>
      <w:r w:rsidRPr="00757B27">
        <w:rPr>
          <w:color w:val="auto"/>
          <w:sz w:val="30"/>
          <w:szCs w:val="30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191C45" w:rsidRPr="00757B27" w:rsidRDefault="00191C45" w:rsidP="00265F2F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20" w:right="71" w:firstLine="1080"/>
        <w:jc w:val="both"/>
        <w:rPr>
          <w:color w:val="auto"/>
          <w:sz w:val="30"/>
          <w:szCs w:val="30"/>
        </w:rPr>
      </w:pPr>
      <w:r w:rsidRPr="00757B27">
        <w:rPr>
          <w:color w:val="auto"/>
          <w:sz w:val="30"/>
          <w:szCs w:val="30"/>
        </w:rPr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191C45" w:rsidRPr="00757B27" w:rsidRDefault="00191C45" w:rsidP="00265F2F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20" w:right="71" w:firstLine="1080"/>
        <w:jc w:val="both"/>
        <w:rPr>
          <w:color w:val="auto"/>
          <w:sz w:val="30"/>
          <w:szCs w:val="30"/>
        </w:rPr>
      </w:pPr>
      <w:r w:rsidRPr="00757B27">
        <w:rPr>
          <w:color w:val="auto"/>
          <w:sz w:val="30"/>
          <w:szCs w:val="30"/>
        </w:rPr>
        <w:t>установка рыбозащитных сооружений на водозаборах с целью предупреждения негативного воздействия на объекты животного мира.</w:t>
      </w:r>
    </w:p>
    <w:p w:rsidR="00191C45" w:rsidRPr="00757B27" w:rsidRDefault="00191C45" w:rsidP="00265F2F">
      <w:pPr>
        <w:pStyle w:val="a4"/>
        <w:ind w:left="720" w:right="71" w:firstLine="1080"/>
        <w:rPr>
          <w:sz w:val="30"/>
          <w:szCs w:val="30"/>
        </w:rPr>
      </w:pPr>
      <w:r w:rsidRPr="00757B27">
        <w:rPr>
          <w:sz w:val="30"/>
          <w:szCs w:val="30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780483" w:rsidRPr="00757B27" w:rsidRDefault="00780483" w:rsidP="00265F2F">
      <w:pPr>
        <w:pStyle w:val="a4"/>
        <w:ind w:left="720" w:right="71" w:firstLine="1080"/>
        <w:rPr>
          <w:sz w:val="30"/>
          <w:szCs w:val="30"/>
        </w:rPr>
      </w:pPr>
    </w:p>
    <w:p w:rsidR="00780483" w:rsidRDefault="00780483" w:rsidP="00265F2F">
      <w:pPr>
        <w:pStyle w:val="a4"/>
        <w:ind w:left="720" w:right="71" w:firstLine="1080"/>
        <w:rPr>
          <w:sz w:val="34"/>
          <w:szCs w:val="34"/>
        </w:rPr>
      </w:pPr>
    </w:p>
    <w:p w:rsidR="00780483" w:rsidRDefault="00780483" w:rsidP="00265F2F">
      <w:pPr>
        <w:pStyle w:val="a4"/>
        <w:ind w:left="720" w:right="71" w:firstLine="1080"/>
        <w:rPr>
          <w:sz w:val="34"/>
          <w:szCs w:val="34"/>
        </w:rPr>
      </w:pPr>
      <w:r>
        <w:rPr>
          <w:sz w:val="34"/>
          <w:szCs w:val="34"/>
        </w:rPr>
        <w:t>ОЗНАКОМЛЕН:</w:t>
      </w:r>
    </w:p>
    <w:p w:rsidR="00780483" w:rsidRDefault="00780483" w:rsidP="00265F2F">
      <w:pPr>
        <w:pStyle w:val="a4"/>
        <w:ind w:left="720" w:right="71" w:firstLine="1080"/>
        <w:rPr>
          <w:sz w:val="34"/>
          <w:szCs w:val="34"/>
        </w:rPr>
      </w:pPr>
    </w:p>
    <w:p w:rsidR="00780483" w:rsidRDefault="00780483" w:rsidP="00265F2F">
      <w:pPr>
        <w:pStyle w:val="a4"/>
        <w:ind w:left="720" w:right="71" w:firstLine="1080"/>
        <w:rPr>
          <w:sz w:val="34"/>
          <w:szCs w:val="34"/>
        </w:rPr>
      </w:pPr>
      <w:r>
        <w:rPr>
          <w:sz w:val="34"/>
          <w:szCs w:val="34"/>
        </w:rPr>
        <w:t>ПОДРЯДЧИК:   ______________________________________________________</w:t>
      </w:r>
    </w:p>
    <w:p w:rsidR="00780483" w:rsidRDefault="00780483" w:rsidP="00265F2F">
      <w:pPr>
        <w:pStyle w:val="a4"/>
        <w:ind w:left="720" w:right="71" w:firstLine="1080"/>
        <w:rPr>
          <w:sz w:val="34"/>
          <w:szCs w:val="34"/>
        </w:rPr>
      </w:pPr>
      <w:r>
        <w:rPr>
          <w:sz w:val="34"/>
          <w:szCs w:val="34"/>
        </w:rPr>
        <w:t xml:space="preserve">                                      Дата, подпись</w:t>
      </w:r>
    </w:p>
    <w:p w:rsidR="00676CBD" w:rsidRPr="00780483" w:rsidRDefault="00676CBD" w:rsidP="00265F2F">
      <w:pPr>
        <w:pStyle w:val="a4"/>
        <w:tabs>
          <w:tab w:val="left" w:pos="2240"/>
        </w:tabs>
        <w:ind w:firstLine="0"/>
      </w:pPr>
    </w:p>
    <w:sectPr w:rsidR="00676CBD" w:rsidRPr="00780483" w:rsidSect="00BA6829">
      <w:pgSz w:w="16840" w:h="23814" w:code="8"/>
      <w:pgMar w:top="181" w:right="822" w:bottom="181" w:left="902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HeliosCondBlack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HeliosCond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stylePaneFormatFilter w:val="3F01"/>
  <w:defaultTabStop w:val="708"/>
  <w:characterSpacingControl w:val="doNotCompress"/>
  <w:compat/>
  <w:rsids>
    <w:rsidRoot w:val="00191C45"/>
    <w:rsid w:val="000B4C04"/>
    <w:rsid w:val="00191C45"/>
    <w:rsid w:val="00265F2F"/>
    <w:rsid w:val="00364F59"/>
    <w:rsid w:val="003A52C1"/>
    <w:rsid w:val="003C67A3"/>
    <w:rsid w:val="005C171C"/>
    <w:rsid w:val="005D1B04"/>
    <w:rsid w:val="00604DE4"/>
    <w:rsid w:val="006540FA"/>
    <w:rsid w:val="00676CBD"/>
    <w:rsid w:val="00757B27"/>
    <w:rsid w:val="00780483"/>
    <w:rsid w:val="0090506C"/>
    <w:rsid w:val="00971EE8"/>
    <w:rsid w:val="009F201C"/>
    <w:rsid w:val="00BA6829"/>
    <w:rsid w:val="00CE67A7"/>
    <w:rsid w:val="00ED0C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D0C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191C45"/>
    <w:pPr>
      <w:jc w:val="center"/>
    </w:pPr>
    <w:rPr>
      <w:caps/>
    </w:rPr>
  </w:style>
  <w:style w:type="paragraph" w:styleId="a4">
    <w:name w:val="Body Text Indent"/>
    <w:basedOn w:val="a"/>
    <w:rsid w:val="00191C45"/>
    <w:pPr>
      <w:ind w:firstLine="540"/>
      <w:jc w:val="both"/>
    </w:pPr>
  </w:style>
  <w:style w:type="paragraph" w:customStyle="1" w:styleId="Default">
    <w:name w:val="Default"/>
    <w:rsid w:val="00191C45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5">
    <w:name w:val="Balloon Text"/>
    <w:basedOn w:val="a"/>
    <w:semiHidden/>
    <w:rsid w:val="00265F2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579</Words>
  <Characters>3306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ЭКОЛОГИЧЕСКАЯ ПОЛИТИКА </vt:lpstr>
    </vt:vector>
  </TitlesOfParts>
  <Company>ТГК-1 филиал Карельский</Company>
  <LinksUpToDate>false</LinksUpToDate>
  <CharactersWithSpaces>3878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ЭКОЛОГИЧЕСКАЯ ПОЛИТИКА </dc:title>
  <dc:subject/>
  <dc:creator>Ефимович</dc:creator>
  <cp:keywords/>
  <dc:description/>
  <cp:lastModifiedBy>Тельманова</cp:lastModifiedBy>
  <cp:revision>2</cp:revision>
  <cp:lastPrinted>2011-07-22T09:56:00Z</cp:lastPrinted>
  <dcterms:created xsi:type="dcterms:W3CDTF">2011-07-22T09:57:00Z</dcterms:created>
  <dcterms:modified xsi:type="dcterms:W3CDTF">2011-07-22T09:57:00Z</dcterms:modified>
</cp:coreProperties>
</file>